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616B" w14:textId="3CDD5229" w:rsidR="006C46D6" w:rsidRPr="00C27C4C" w:rsidRDefault="006C46D6" w:rsidP="00C27C4C">
      <w:pPr>
        <w:jc w:val="center"/>
        <w:rPr>
          <w:rFonts w:ascii="Segoe UI" w:hAnsi="Segoe UI" w:cs="Segoe UI"/>
          <w:b/>
          <w:sz w:val="22"/>
          <w:szCs w:val="22"/>
        </w:rPr>
      </w:pPr>
      <w:r w:rsidRPr="00C27C4C">
        <w:rPr>
          <w:rFonts w:ascii="Segoe UI" w:hAnsi="Segoe UI" w:cs="Segoe UI"/>
          <w:b/>
          <w:sz w:val="22"/>
          <w:szCs w:val="22"/>
        </w:rPr>
        <w:t xml:space="preserve">PROJETO DE </w:t>
      </w:r>
      <w:r w:rsidR="00CF559E">
        <w:rPr>
          <w:rFonts w:ascii="Segoe UI" w:hAnsi="Segoe UI" w:cs="Segoe UI"/>
          <w:b/>
          <w:sz w:val="22"/>
          <w:szCs w:val="22"/>
        </w:rPr>
        <w:t>LEI</w:t>
      </w:r>
      <w:r w:rsidRPr="00C27C4C">
        <w:rPr>
          <w:rFonts w:ascii="Segoe UI" w:hAnsi="Segoe UI" w:cs="Segoe UI"/>
          <w:b/>
          <w:sz w:val="22"/>
          <w:szCs w:val="22"/>
        </w:rPr>
        <w:t xml:space="preserve"> Nº </w:t>
      </w:r>
      <w:r w:rsidR="00300948">
        <w:rPr>
          <w:rFonts w:ascii="Segoe UI" w:hAnsi="Segoe UI" w:cs="Segoe UI"/>
          <w:b/>
          <w:sz w:val="22"/>
          <w:szCs w:val="22"/>
        </w:rPr>
        <w:t>010</w:t>
      </w:r>
      <w:r w:rsidRPr="00C27C4C">
        <w:rPr>
          <w:rFonts w:ascii="Segoe UI" w:hAnsi="Segoe UI" w:cs="Segoe UI"/>
          <w:b/>
          <w:sz w:val="22"/>
          <w:szCs w:val="22"/>
        </w:rPr>
        <w:t>/202</w:t>
      </w:r>
      <w:r w:rsidR="00CF559E">
        <w:rPr>
          <w:rFonts w:ascii="Segoe UI" w:hAnsi="Segoe UI" w:cs="Segoe UI"/>
          <w:b/>
          <w:sz w:val="22"/>
          <w:szCs w:val="22"/>
        </w:rPr>
        <w:t>6</w:t>
      </w:r>
    </w:p>
    <w:p w14:paraId="2B1A07E2" w14:textId="77777777" w:rsidR="006C46D6" w:rsidRPr="00C27C4C" w:rsidRDefault="006C46D6" w:rsidP="00C27C4C">
      <w:pPr>
        <w:jc w:val="both"/>
        <w:rPr>
          <w:rFonts w:ascii="Segoe UI" w:hAnsi="Segoe UI" w:cs="Segoe UI"/>
          <w:sz w:val="22"/>
          <w:szCs w:val="22"/>
        </w:rPr>
      </w:pPr>
    </w:p>
    <w:p w14:paraId="321B8F3E" w14:textId="63B072BD" w:rsidR="0050380F" w:rsidRPr="00300948" w:rsidRDefault="006C46D6" w:rsidP="00300948">
      <w:pPr>
        <w:ind w:left="4820"/>
        <w:jc w:val="both"/>
        <w:rPr>
          <w:rFonts w:ascii="Segoe UI" w:hAnsi="Segoe UI" w:cs="Segoe UI"/>
          <w:b/>
          <w:bCs/>
          <w:i/>
          <w:sz w:val="22"/>
          <w:szCs w:val="22"/>
        </w:rPr>
      </w:pPr>
      <w:r w:rsidRPr="00300948">
        <w:rPr>
          <w:rFonts w:ascii="Segoe UI" w:hAnsi="Segoe UI" w:cs="Segoe UI"/>
          <w:b/>
          <w:bCs/>
          <w:i/>
          <w:sz w:val="22"/>
          <w:szCs w:val="22"/>
        </w:rPr>
        <w:t xml:space="preserve">“Autoriza a </w:t>
      </w:r>
      <w:r w:rsidR="00CF559E" w:rsidRPr="00300948">
        <w:rPr>
          <w:rFonts w:ascii="Segoe UI" w:hAnsi="Segoe UI" w:cs="Segoe UI"/>
          <w:b/>
          <w:bCs/>
          <w:i/>
          <w:sz w:val="22"/>
          <w:szCs w:val="22"/>
        </w:rPr>
        <w:t>transferência</w:t>
      </w:r>
      <w:r w:rsidRPr="00300948">
        <w:rPr>
          <w:rFonts w:ascii="Segoe UI" w:hAnsi="Segoe UI" w:cs="Segoe UI"/>
          <w:b/>
          <w:bCs/>
          <w:i/>
          <w:sz w:val="22"/>
          <w:szCs w:val="22"/>
        </w:rPr>
        <w:t xml:space="preserve"> </w:t>
      </w:r>
      <w:r w:rsidR="00CF559E" w:rsidRPr="00300948">
        <w:rPr>
          <w:rFonts w:ascii="Segoe UI" w:hAnsi="Segoe UI" w:cs="Segoe UI"/>
          <w:b/>
          <w:bCs/>
          <w:i/>
          <w:sz w:val="22"/>
          <w:szCs w:val="22"/>
        </w:rPr>
        <w:t xml:space="preserve">do </w:t>
      </w:r>
      <w:r w:rsidRPr="00300948">
        <w:rPr>
          <w:rFonts w:ascii="Segoe UI" w:hAnsi="Segoe UI" w:cs="Segoe UI"/>
          <w:b/>
          <w:bCs/>
          <w:i/>
          <w:sz w:val="22"/>
          <w:szCs w:val="22"/>
        </w:rPr>
        <w:t>bem móvel da Câmara Municipal ao Poder Executivo Municipal e dá outras providências.”</w:t>
      </w:r>
    </w:p>
    <w:p w14:paraId="1A66D6F9" w14:textId="77777777" w:rsidR="0050380F" w:rsidRPr="00C27C4C" w:rsidRDefault="0050380F" w:rsidP="00C27C4C">
      <w:pPr>
        <w:jc w:val="both"/>
        <w:rPr>
          <w:rFonts w:ascii="Segoe UI" w:hAnsi="Segoe UI" w:cs="Segoe UI"/>
          <w:sz w:val="22"/>
          <w:szCs w:val="22"/>
        </w:rPr>
      </w:pPr>
    </w:p>
    <w:p w14:paraId="38EB4FE7" w14:textId="59821180" w:rsidR="006C46D6" w:rsidRDefault="006C46D6" w:rsidP="00C27C4C">
      <w:pPr>
        <w:jc w:val="both"/>
        <w:rPr>
          <w:rFonts w:ascii="Segoe UI" w:hAnsi="Segoe UI" w:cs="Segoe UI"/>
          <w:sz w:val="22"/>
          <w:szCs w:val="22"/>
        </w:rPr>
      </w:pPr>
      <w:r w:rsidRPr="00C27C4C">
        <w:rPr>
          <w:rFonts w:ascii="Segoe UI" w:hAnsi="Segoe UI" w:cs="Segoe UI"/>
          <w:sz w:val="22"/>
          <w:szCs w:val="22"/>
        </w:rPr>
        <w:t xml:space="preserve">A Mesa Diretora da Câmara Municipal de </w:t>
      </w:r>
      <w:r w:rsidR="00C27C4C">
        <w:rPr>
          <w:rFonts w:ascii="Segoe UI" w:hAnsi="Segoe UI" w:cs="Segoe UI"/>
          <w:sz w:val="22"/>
          <w:szCs w:val="22"/>
        </w:rPr>
        <w:t>Estiva/Minas Gerais</w:t>
      </w:r>
      <w:r w:rsidRPr="00C27C4C">
        <w:rPr>
          <w:rFonts w:ascii="Segoe UI" w:hAnsi="Segoe UI" w:cs="Segoe UI"/>
          <w:sz w:val="22"/>
          <w:szCs w:val="22"/>
        </w:rPr>
        <w:t xml:space="preserve"> no uso de suas atribuições legais, propõe </w:t>
      </w:r>
      <w:r w:rsidR="00D1653C">
        <w:rPr>
          <w:rFonts w:ascii="Segoe UI" w:hAnsi="Segoe UI" w:cs="Segoe UI"/>
          <w:sz w:val="22"/>
          <w:szCs w:val="22"/>
        </w:rPr>
        <w:t>o</w:t>
      </w:r>
      <w:r w:rsidRPr="00C27C4C">
        <w:rPr>
          <w:rFonts w:ascii="Segoe UI" w:hAnsi="Segoe UI" w:cs="Segoe UI"/>
          <w:sz w:val="22"/>
          <w:szCs w:val="22"/>
        </w:rPr>
        <w:t xml:space="preserve"> seguinte</w:t>
      </w:r>
      <w:r w:rsidR="00D1653C">
        <w:rPr>
          <w:rFonts w:ascii="Segoe UI" w:hAnsi="Segoe UI" w:cs="Segoe UI"/>
          <w:sz w:val="22"/>
          <w:szCs w:val="22"/>
        </w:rPr>
        <w:t xml:space="preserve"> projeto de lei:</w:t>
      </w:r>
    </w:p>
    <w:p w14:paraId="709E6F46" w14:textId="2185CBC7" w:rsidR="00D1653C" w:rsidRPr="00C27C4C" w:rsidRDefault="00D1653C" w:rsidP="00C27C4C">
      <w:pPr>
        <w:jc w:val="both"/>
        <w:rPr>
          <w:rFonts w:ascii="Segoe UI" w:hAnsi="Segoe UI" w:cs="Segoe UI"/>
          <w:sz w:val="22"/>
          <w:szCs w:val="22"/>
        </w:rPr>
      </w:pPr>
    </w:p>
    <w:p w14:paraId="366523CA" w14:textId="32831CB8" w:rsidR="006C46D6" w:rsidRPr="00C27C4C" w:rsidRDefault="006C46D6" w:rsidP="00C27C4C">
      <w:pPr>
        <w:jc w:val="both"/>
        <w:rPr>
          <w:rFonts w:ascii="Segoe UI" w:hAnsi="Segoe UI" w:cs="Segoe UI"/>
          <w:sz w:val="22"/>
          <w:szCs w:val="22"/>
        </w:rPr>
      </w:pPr>
      <w:r w:rsidRPr="00C27C4C">
        <w:rPr>
          <w:rFonts w:ascii="Segoe UI" w:hAnsi="Segoe UI" w:cs="Segoe UI"/>
          <w:sz w:val="22"/>
          <w:szCs w:val="22"/>
        </w:rPr>
        <w:t xml:space="preserve">Art. 1º – Fica autorizada a </w:t>
      </w:r>
      <w:r w:rsidR="00D1653C">
        <w:rPr>
          <w:rFonts w:ascii="Segoe UI" w:hAnsi="Segoe UI" w:cs="Segoe UI"/>
          <w:sz w:val="22"/>
          <w:szCs w:val="22"/>
        </w:rPr>
        <w:t xml:space="preserve">transferência </w:t>
      </w:r>
      <w:r w:rsidRPr="00C27C4C">
        <w:rPr>
          <w:rFonts w:ascii="Segoe UI" w:hAnsi="Segoe UI" w:cs="Segoe UI"/>
          <w:sz w:val="22"/>
          <w:szCs w:val="22"/>
        </w:rPr>
        <w:t xml:space="preserve">ao Poder Executivo Municipal, o bem móvel de da Câmara Municipal de </w:t>
      </w:r>
      <w:r w:rsidR="00C27C4C">
        <w:rPr>
          <w:rFonts w:ascii="Segoe UI" w:hAnsi="Segoe UI" w:cs="Segoe UI"/>
          <w:sz w:val="22"/>
          <w:szCs w:val="22"/>
        </w:rPr>
        <w:t xml:space="preserve">Estiva, Estado de Minas Gerais, </w:t>
      </w:r>
      <w:r w:rsidRPr="00C27C4C">
        <w:rPr>
          <w:rFonts w:ascii="Segoe UI" w:hAnsi="Segoe UI" w:cs="Segoe UI"/>
          <w:sz w:val="22"/>
          <w:szCs w:val="22"/>
        </w:rPr>
        <w:t>descrito abaixo:</w:t>
      </w:r>
    </w:p>
    <w:p w14:paraId="611AD22D" w14:textId="77777777" w:rsidR="006C46D6" w:rsidRPr="00C27C4C" w:rsidRDefault="006C46D6" w:rsidP="00C27C4C">
      <w:pPr>
        <w:jc w:val="both"/>
        <w:rPr>
          <w:rFonts w:ascii="Segoe UI" w:hAnsi="Segoe UI" w:cs="Segoe UI"/>
          <w:sz w:val="22"/>
          <w:szCs w:val="22"/>
        </w:rPr>
      </w:pPr>
    </w:p>
    <w:p w14:paraId="089C4EEE" w14:textId="77777777" w:rsidR="00C27C4C" w:rsidRPr="00E0182B" w:rsidRDefault="00C27C4C" w:rsidP="00C27C4C">
      <w:pPr>
        <w:pStyle w:val="NormalWeb"/>
        <w:numPr>
          <w:ilvl w:val="0"/>
          <w:numId w:val="11"/>
        </w:numPr>
        <w:tabs>
          <w:tab w:val="clear" w:pos="720"/>
          <w:tab w:val="num" w:pos="1418"/>
        </w:tabs>
        <w:ind w:left="1418" w:hanging="11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Veículo:</w:t>
      </w:r>
      <w:r w:rsidRPr="00E0182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VW/POLO SEDAN 1.6, ANO 2008/2009, COR PRETA</w:t>
      </w:r>
    </w:p>
    <w:p w14:paraId="6F8CA626" w14:textId="77777777" w:rsidR="00C27C4C" w:rsidRPr="00E0182B" w:rsidRDefault="00C27C4C" w:rsidP="00C27C4C">
      <w:pPr>
        <w:pStyle w:val="NormalWeb"/>
        <w:numPr>
          <w:ilvl w:val="0"/>
          <w:numId w:val="11"/>
        </w:numPr>
        <w:tabs>
          <w:tab w:val="clear" w:pos="720"/>
          <w:tab w:val="num" w:pos="1418"/>
        </w:tabs>
        <w:ind w:left="1418" w:hanging="11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Placa:</w:t>
      </w:r>
      <w:r w:rsidRPr="00E0182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HMN8335</w:t>
      </w:r>
    </w:p>
    <w:p w14:paraId="01CEE7A9" w14:textId="77777777" w:rsidR="00C27C4C" w:rsidRPr="00E0182B" w:rsidRDefault="00C27C4C" w:rsidP="00C27C4C">
      <w:pPr>
        <w:pStyle w:val="NormalWeb"/>
        <w:numPr>
          <w:ilvl w:val="0"/>
          <w:numId w:val="11"/>
        </w:numPr>
        <w:tabs>
          <w:tab w:val="clear" w:pos="720"/>
          <w:tab w:val="num" w:pos="1418"/>
        </w:tabs>
        <w:ind w:left="1418" w:hanging="11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Chassi:</w:t>
      </w:r>
      <w:r w:rsidRPr="00E0182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9BWDB09N59P001049</w:t>
      </w:r>
    </w:p>
    <w:p w14:paraId="7999E893" w14:textId="29CB05C8" w:rsidR="00C27C4C" w:rsidRPr="00E0182B" w:rsidRDefault="00C27C4C" w:rsidP="00C27C4C">
      <w:pPr>
        <w:pStyle w:val="NormalWeb"/>
        <w:numPr>
          <w:ilvl w:val="0"/>
          <w:numId w:val="11"/>
        </w:numPr>
        <w:tabs>
          <w:tab w:val="clear" w:pos="720"/>
          <w:tab w:val="num" w:pos="1418"/>
        </w:tabs>
        <w:ind w:left="1418" w:hanging="11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Valor estimado</w:t>
      </w:r>
      <w:r w:rsidRPr="00E0182B">
        <w:rPr>
          <w:rFonts w:ascii="Segoe UI" w:hAnsi="Segoe UI" w:cs="Segoe UI"/>
          <w:sz w:val="22"/>
          <w:szCs w:val="22"/>
        </w:rPr>
        <w:t xml:space="preserve">: R$ </w:t>
      </w:r>
      <w:r>
        <w:rPr>
          <w:rFonts w:ascii="Segoe UI" w:hAnsi="Segoe UI" w:cs="Segoe UI"/>
          <w:sz w:val="22"/>
          <w:szCs w:val="22"/>
        </w:rPr>
        <w:t xml:space="preserve">28.586,00 </w:t>
      </w:r>
      <w:proofErr w:type="gramStart"/>
      <w:r>
        <w:rPr>
          <w:rFonts w:ascii="Segoe UI" w:hAnsi="Segoe UI" w:cs="Segoe UI"/>
          <w:sz w:val="22"/>
          <w:szCs w:val="22"/>
        </w:rPr>
        <w:t>( vinte</w:t>
      </w:r>
      <w:proofErr w:type="gramEnd"/>
      <w:r>
        <w:rPr>
          <w:rFonts w:ascii="Segoe UI" w:hAnsi="Segoe UI" w:cs="Segoe UI"/>
          <w:sz w:val="22"/>
          <w:szCs w:val="22"/>
        </w:rPr>
        <w:t xml:space="preserve"> e oito mil quinhentos e oitenta e seis reais – Índice: TABELA FIPE)</w:t>
      </w:r>
    </w:p>
    <w:p w14:paraId="46B206D4" w14:textId="44694AAB" w:rsidR="006C46D6" w:rsidRPr="00300948" w:rsidRDefault="00C27C4C" w:rsidP="00C27C4C">
      <w:pPr>
        <w:pStyle w:val="NormalWeb"/>
        <w:numPr>
          <w:ilvl w:val="0"/>
          <w:numId w:val="11"/>
        </w:numPr>
        <w:tabs>
          <w:tab w:val="clear" w:pos="720"/>
          <w:tab w:val="num" w:pos="1418"/>
        </w:tabs>
        <w:ind w:left="1418" w:hanging="11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Situação:</w:t>
      </w:r>
      <w:r w:rsidRPr="00E0182B">
        <w:rPr>
          <w:rFonts w:ascii="Segoe UI" w:hAnsi="Segoe UI" w:cs="Segoe UI"/>
          <w:sz w:val="22"/>
          <w:szCs w:val="22"/>
        </w:rPr>
        <w:t xml:space="preserve"> regular, em condições de uso.</w:t>
      </w:r>
    </w:p>
    <w:p w14:paraId="36BCBB79" w14:textId="7950C697" w:rsidR="006C46D6" w:rsidRPr="00C27C4C" w:rsidRDefault="006C46D6" w:rsidP="00C27C4C">
      <w:pPr>
        <w:jc w:val="both"/>
        <w:rPr>
          <w:rFonts w:ascii="Segoe UI" w:hAnsi="Segoe UI" w:cs="Segoe UI"/>
          <w:sz w:val="22"/>
          <w:szCs w:val="22"/>
        </w:rPr>
      </w:pPr>
      <w:r w:rsidRPr="00C27C4C">
        <w:rPr>
          <w:rFonts w:ascii="Segoe UI" w:hAnsi="Segoe UI" w:cs="Segoe UI"/>
          <w:sz w:val="22"/>
          <w:szCs w:val="22"/>
        </w:rPr>
        <w:t xml:space="preserve">Art. 2º – </w:t>
      </w:r>
      <w:r w:rsidR="00D1653C">
        <w:rPr>
          <w:rFonts w:ascii="Segoe UI" w:hAnsi="Segoe UI" w:cs="Segoe UI"/>
          <w:sz w:val="22"/>
          <w:szCs w:val="22"/>
        </w:rPr>
        <w:t>A transferências de que trata esta Lei tem por finalidade atender ao interesse público, considerando a desnecessidade do bem para os serviços do Poder Legislativo e a possibilidade de melhor aproveitamento pelo Poder Executivo.</w:t>
      </w:r>
    </w:p>
    <w:p w14:paraId="0170DD3D" w14:textId="77777777" w:rsidR="006C46D6" w:rsidRPr="00C27C4C" w:rsidRDefault="006C46D6" w:rsidP="00C27C4C">
      <w:pPr>
        <w:jc w:val="both"/>
        <w:rPr>
          <w:rFonts w:ascii="Segoe UI" w:hAnsi="Segoe UI" w:cs="Segoe UI"/>
          <w:sz w:val="22"/>
          <w:szCs w:val="22"/>
        </w:rPr>
      </w:pPr>
    </w:p>
    <w:p w14:paraId="56008859" w14:textId="4A5B898A" w:rsidR="006C46D6" w:rsidRDefault="006C46D6" w:rsidP="00D1653C">
      <w:pPr>
        <w:jc w:val="both"/>
        <w:rPr>
          <w:rFonts w:ascii="Segoe UI" w:hAnsi="Segoe UI" w:cs="Segoe UI"/>
          <w:sz w:val="22"/>
          <w:szCs w:val="22"/>
        </w:rPr>
      </w:pPr>
      <w:r w:rsidRPr="00C27C4C">
        <w:rPr>
          <w:rFonts w:ascii="Segoe UI" w:hAnsi="Segoe UI" w:cs="Segoe UI"/>
          <w:sz w:val="22"/>
          <w:szCs w:val="22"/>
        </w:rPr>
        <w:t xml:space="preserve">Art. 3º – </w:t>
      </w:r>
      <w:r w:rsidR="00D1653C">
        <w:rPr>
          <w:rFonts w:ascii="Segoe UI" w:hAnsi="Segoe UI" w:cs="Segoe UI"/>
          <w:sz w:val="22"/>
          <w:szCs w:val="22"/>
        </w:rPr>
        <w:t>A transferência será formalizada mediante termo próprio, com a devida baixa do bem no patrimônio da Câmara Municipal e sua incorporação ao patrimônio do Poder Executivo.</w:t>
      </w:r>
    </w:p>
    <w:p w14:paraId="34B85092" w14:textId="1DF7B7EC" w:rsidR="00D1653C" w:rsidRDefault="00D1653C" w:rsidP="00D1653C">
      <w:pPr>
        <w:jc w:val="both"/>
        <w:rPr>
          <w:rFonts w:ascii="Segoe UI" w:hAnsi="Segoe UI" w:cs="Segoe UI"/>
          <w:sz w:val="22"/>
          <w:szCs w:val="22"/>
        </w:rPr>
      </w:pPr>
    </w:p>
    <w:p w14:paraId="7B38C28B" w14:textId="16625E96" w:rsidR="00C27C4C" w:rsidRDefault="00D1653C" w:rsidP="00C27C4C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Art. 4º - Esta Lei entra em vigor na data de sua publicação.</w:t>
      </w:r>
    </w:p>
    <w:p w14:paraId="5E0AB97F" w14:textId="77777777" w:rsidR="00C27C4C" w:rsidRPr="00C27C4C" w:rsidRDefault="00C27C4C" w:rsidP="00C27C4C">
      <w:pPr>
        <w:jc w:val="both"/>
        <w:rPr>
          <w:rFonts w:ascii="Segoe UI" w:hAnsi="Segoe UI" w:cs="Segoe UI"/>
          <w:sz w:val="22"/>
          <w:szCs w:val="22"/>
        </w:rPr>
      </w:pPr>
    </w:p>
    <w:p w14:paraId="4F4C02A1" w14:textId="7E4804AC" w:rsidR="00C27C4C" w:rsidRDefault="00C27C4C" w:rsidP="00300948">
      <w:pPr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Estiva, </w:t>
      </w:r>
      <w:r w:rsidR="00AF6C3C">
        <w:rPr>
          <w:rFonts w:ascii="Segoe UI" w:hAnsi="Segoe UI" w:cs="Segoe UI"/>
          <w:sz w:val="22"/>
          <w:szCs w:val="22"/>
        </w:rPr>
        <w:t>22 de abril de 2026.</w:t>
      </w:r>
    </w:p>
    <w:p w14:paraId="0D8BC963" w14:textId="77777777" w:rsidR="006C46D6" w:rsidRPr="00C27C4C" w:rsidRDefault="006C46D6" w:rsidP="00300948">
      <w:pPr>
        <w:rPr>
          <w:rFonts w:ascii="Segoe UI" w:hAnsi="Segoe UI" w:cs="Segoe UI"/>
          <w:sz w:val="22"/>
          <w:szCs w:val="22"/>
        </w:rPr>
      </w:pPr>
    </w:p>
    <w:p w14:paraId="468C870D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bookmarkStart w:id="0" w:name="_Hlk218584697"/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VER. JOSÉ PEREIRA DE ANDRADE </w:t>
      </w:r>
    </w:p>
    <w:p w14:paraId="1825D936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sz w:val="24"/>
          <w:szCs w:val="24"/>
          <w:lang w:eastAsia="en-US"/>
        </w:rPr>
        <w:t>Presidente</w:t>
      </w:r>
    </w:p>
    <w:p w14:paraId="5A2D3688" w14:textId="77777777" w:rsidR="00300948" w:rsidRPr="00300948" w:rsidRDefault="00300948" w:rsidP="00300948">
      <w:pPr>
        <w:autoSpaceDE w:val="0"/>
        <w:autoSpaceDN w:val="0"/>
        <w:adjustRightInd w:val="0"/>
        <w:spacing w:before="120" w:after="120"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1391D5F4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VERº. JOÃO BATISTA DO CARMO               </w:t>
      </w:r>
      <w:proofErr w:type="spellStart"/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>VERª.</w:t>
      </w:r>
      <w:proofErr w:type="spellEnd"/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FERNANDA PEREIRA ROSA TURBINO</w:t>
      </w:r>
    </w:p>
    <w:p w14:paraId="5CC99D3F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                             Vice-Presidente                                      </w:t>
      </w:r>
      <w:r w:rsidRPr="00300948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</w:t>
      </w:r>
      <w:r w:rsidRPr="00300948">
        <w:rPr>
          <w:rFonts w:ascii="Calibri" w:eastAsia="Calibri" w:hAnsi="Calibri" w:cs="Calibri"/>
          <w:bCs/>
          <w:sz w:val="24"/>
          <w:szCs w:val="24"/>
          <w:lang w:eastAsia="en-US"/>
        </w:rPr>
        <w:t>Secretária</w:t>
      </w:r>
    </w:p>
    <w:bookmarkEnd w:id="0"/>
    <w:p w14:paraId="56677463" w14:textId="59E8D1EE" w:rsidR="00D1653C" w:rsidRDefault="00D1653C" w:rsidP="00300948">
      <w:pPr>
        <w:rPr>
          <w:rFonts w:ascii="Segoe UI" w:hAnsi="Segoe UI" w:cs="Segoe UI"/>
          <w:b/>
          <w:sz w:val="22"/>
          <w:szCs w:val="22"/>
        </w:rPr>
      </w:pPr>
    </w:p>
    <w:p w14:paraId="53CA7ABD" w14:textId="19D3985A" w:rsidR="00D1653C" w:rsidRDefault="00D1653C" w:rsidP="00C27C4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D537CB8" w14:textId="77777777" w:rsidR="00D1653C" w:rsidRPr="00D1653C" w:rsidRDefault="00D1653C" w:rsidP="00D1653C">
      <w:pPr>
        <w:jc w:val="center"/>
        <w:rPr>
          <w:rFonts w:ascii="Segoe UI" w:hAnsi="Segoe UI" w:cs="Segoe UI"/>
          <w:b/>
          <w:sz w:val="22"/>
          <w:szCs w:val="22"/>
        </w:rPr>
      </w:pPr>
      <w:r w:rsidRPr="00D1653C">
        <w:rPr>
          <w:rFonts w:ascii="Segoe UI" w:hAnsi="Segoe UI" w:cs="Segoe UI"/>
          <w:b/>
          <w:sz w:val="22"/>
          <w:szCs w:val="22"/>
        </w:rPr>
        <w:t>JUSTIFICATIVA</w:t>
      </w:r>
    </w:p>
    <w:p w14:paraId="36E481D3" w14:textId="77777777" w:rsidR="00D1653C" w:rsidRPr="00D1653C" w:rsidRDefault="00D1653C" w:rsidP="00D1653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755538A" w14:textId="14580D70" w:rsidR="00D1653C" w:rsidRPr="00CD0A8C" w:rsidRDefault="00D1653C" w:rsidP="00CD0A8C">
      <w:pPr>
        <w:jc w:val="both"/>
        <w:rPr>
          <w:rFonts w:ascii="Segoe UI" w:hAnsi="Segoe UI" w:cs="Segoe UI"/>
          <w:sz w:val="22"/>
          <w:szCs w:val="22"/>
        </w:rPr>
      </w:pPr>
      <w:r w:rsidRPr="00CD0A8C">
        <w:rPr>
          <w:rFonts w:ascii="Segoe UI" w:hAnsi="Segoe UI" w:cs="Segoe UI"/>
          <w:sz w:val="22"/>
          <w:szCs w:val="22"/>
        </w:rPr>
        <w:t xml:space="preserve">O presente Projeto de Lei visa autorizar a transferência de veículo </w:t>
      </w:r>
      <w:r w:rsidR="00CD0A8C">
        <w:rPr>
          <w:rFonts w:ascii="Segoe UI" w:hAnsi="Segoe UI" w:cs="Segoe UI"/>
          <w:sz w:val="22"/>
          <w:szCs w:val="22"/>
        </w:rPr>
        <w:t xml:space="preserve">descrito acima </w:t>
      </w:r>
      <w:r w:rsidRPr="00CD0A8C">
        <w:rPr>
          <w:rFonts w:ascii="Segoe UI" w:hAnsi="Segoe UI" w:cs="Segoe UI"/>
          <w:sz w:val="22"/>
          <w:szCs w:val="22"/>
        </w:rPr>
        <w:t>ao Poder Executivo.</w:t>
      </w:r>
    </w:p>
    <w:p w14:paraId="1F72D7CF" w14:textId="77777777" w:rsidR="00D1653C" w:rsidRPr="00CD0A8C" w:rsidRDefault="00D1653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13CDF1A6" w14:textId="77777777" w:rsidR="00D1653C" w:rsidRPr="00CD0A8C" w:rsidRDefault="00D1653C" w:rsidP="00CD0A8C">
      <w:pPr>
        <w:jc w:val="both"/>
        <w:rPr>
          <w:rFonts w:ascii="Segoe UI" w:hAnsi="Segoe UI" w:cs="Segoe UI"/>
          <w:sz w:val="22"/>
          <w:szCs w:val="22"/>
        </w:rPr>
      </w:pPr>
      <w:r w:rsidRPr="00CD0A8C">
        <w:rPr>
          <w:rFonts w:ascii="Segoe UI" w:hAnsi="Segoe UI" w:cs="Segoe UI"/>
          <w:sz w:val="22"/>
          <w:szCs w:val="22"/>
        </w:rPr>
        <w:t>A medida se justifica em razão da desnecessidade do referido bem para as atividades legislativas, bem como pela possibilidade de melhor aproveitamento pelo Executivo Municipal, atendendo ao interesse público.</w:t>
      </w:r>
    </w:p>
    <w:p w14:paraId="5EBC31CA" w14:textId="77777777" w:rsidR="00D1653C" w:rsidRPr="00CD0A8C" w:rsidRDefault="00D1653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74CEECF8" w14:textId="77777777" w:rsidR="00D1653C" w:rsidRPr="00CD0A8C" w:rsidRDefault="00D1653C" w:rsidP="00CD0A8C">
      <w:pPr>
        <w:jc w:val="both"/>
        <w:rPr>
          <w:rFonts w:ascii="Segoe UI" w:hAnsi="Segoe UI" w:cs="Segoe UI"/>
          <w:sz w:val="22"/>
          <w:szCs w:val="22"/>
        </w:rPr>
      </w:pPr>
      <w:r w:rsidRPr="00CD0A8C">
        <w:rPr>
          <w:rFonts w:ascii="Segoe UI" w:hAnsi="Segoe UI" w:cs="Segoe UI"/>
          <w:sz w:val="22"/>
          <w:szCs w:val="22"/>
        </w:rPr>
        <w:t>Ressalta-se que a transferência ocorrerá dentro do mesmo ente federativo, não implicando prejuízo ao erário, mas sim otimização dos recursos públicos, em consonância com os princípios da eficiência, economicidade e interesse público.</w:t>
      </w:r>
    </w:p>
    <w:p w14:paraId="4165D716" w14:textId="77777777" w:rsidR="00D1653C" w:rsidRPr="00CD0A8C" w:rsidRDefault="00D1653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5123522E" w14:textId="073587F7" w:rsidR="00D1653C" w:rsidRDefault="00D1653C" w:rsidP="00CD0A8C">
      <w:pPr>
        <w:jc w:val="both"/>
        <w:rPr>
          <w:rFonts w:ascii="Segoe UI" w:hAnsi="Segoe UI" w:cs="Segoe UI"/>
          <w:sz w:val="22"/>
          <w:szCs w:val="22"/>
        </w:rPr>
      </w:pPr>
      <w:r w:rsidRPr="00CD0A8C">
        <w:rPr>
          <w:rFonts w:ascii="Segoe UI" w:hAnsi="Segoe UI" w:cs="Segoe UI"/>
          <w:sz w:val="22"/>
          <w:szCs w:val="22"/>
        </w:rPr>
        <w:t>Diante disso, contamos com a aprovação dos nobres vereadores</w:t>
      </w:r>
      <w:r w:rsidR="00CD0A8C">
        <w:rPr>
          <w:rFonts w:ascii="Segoe UI" w:hAnsi="Segoe UI" w:cs="Segoe UI"/>
          <w:sz w:val="22"/>
          <w:szCs w:val="22"/>
        </w:rPr>
        <w:t>.</w:t>
      </w:r>
    </w:p>
    <w:p w14:paraId="2BADBD43" w14:textId="43428576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6A06DCB3" w14:textId="6FE6FD3E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0B8E2D96" w14:textId="687782EB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4BE670C0" w14:textId="6280477F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0F62242C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VER. JOSÉ PEREIRA DE ANDRADE </w:t>
      </w:r>
    </w:p>
    <w:p w14:paraId="43126B99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sz w:val="24"/>
          <w:szCs w:val="24"/>
          <w:lang w:eastAsia="en-US"/>
        </w:rPr>
        <w:t>Presidente</w:t>
      </w:r>
    </w:p>
    <w:p w14:paraId="34B6AE97" w14:textId="77777777" w:rsidR="00300948" w:rsidRPr="00300948" w:rsidRDefault="00300948" w:rsidP="0030094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5F54A0CF" w14:textId="77777777" w:rsidR="00300948" w:rsidRPr="00300948" w:rsidRDefault="00300948" w:rsidP="0030094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4CAA09C1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VERº. JOÃO BATISTA DO CARMO               </w:t>
      </w:r>
      <w:proofErr w:type="spellStart"/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>VERª.</w:t>
      </w:r>
      <w:proofErr w:type="spellEnd"/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FERNANDA PEREIRA ROSA TURBINO</w:t>
      </w:r>
    </w:p>
    <w:p w14:paraId="324501D0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                             Vice-Presidente                                      </w:t>
      </w:r>
      <w:r w:rsidRPr="00300948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</w:t>
      </w:r>
      <w:r w:rsidRPr="00300948">
        <w:rPr>
          <w:rFonts w:ascii="Calibri" w:eastAsia="Calibri" w:hAnsi="Calibri" w:cs="Calibri"/>
          <w:bCs/>
          <w:sz w:val="24"/>
          <w:szCs w:val="24"/>
          <w:lang w:eastAsia="en-US"/>
        </w:rPr>
        <w:t>Secretária</w:t>
      </w:r>
    </w:p>
    <w:p w14:paraId="1C635418" w14:textId="77777777" w:rsidR="00300948" w:rsidRPr="00300948" w:rsidRDefault="00300948" w:rsidP="00300948">
      <w:pPr>
        <w:spacing w:before="120" w:after="120" w:line="360" w:lineRule="auto"/>
        <w:ind w:firstLine="2835"/>
        <w:jc w:val="both"/>
        <w:rPr>
          <w:rFonts w:ascii="Calibri" w:eastAsia="Arial Unicode MS" w:hAnsi="Calibri" w:cs="Calibri"/>
          <w:color w:val="000000"/>
          <w:sz w:val="22"/>
          <w:szCs w:val="22"/>
          <w:lang w:eastAsia="en-US"/>
        </w:rPr>
      </w:pPr>
    </w:p>
    <w:p w14:paraId="299DD3CB" w14:textId="77777777" w:rsidR="00300948" w:rsidRDefault="00300948" w:rsidP="00300948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9BC923" w14:textId="77777777" w:rsidR="00300948" w:rsidRDefault="00300948" w:rsidP="00300948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39B3E7" w14:textId="77777777" w:rsidR="00300948" w:rsidRPr="00300948" w:rsidRDefault="00300948" w:rsidP="00300948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8A3177" w14:textId="19988B22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0C1E5638" w14:textId="02DE6509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28D6B0B6" w14:textId="4F45F090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492AA8DE" w14:textId="049D1D5A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05C29AE5" w14:textId="7F7B31C0" w:rsidR="00CD0A8C" w:rsidRDefault="00CD0A8C" w:rsidP="00CD0A8C">
      <w:pPr>
        <w:jc w:val="center"/>
        <w:rPr>
          <w:rFonts w:ascii="Segoe UI" w:hAnsi="Segoe UI" w:cs="Segoe UI"/>
          <w:b/>
          <w:sz w:val="22"/>
          <w:szCs w:val="22"/>
        </w:rPr>
      </w:pPr>
      <w:r w:rsidRPr="00CD0A8C">
        <w:rPr>
          <w:rFonts w:ascii="Segoe UI" w:hAnsi="Segoe UI" w:cs="Segoe UI"/>
          <w:b/>
          <w:sz w:val="22"/>
          <w:szCs w:val="22"/>
        </w:rPr>
        <w:t>ATO DA MESA</w:t>
      </w:r>
      <w:r>
        <w:rPr>
          <w:rFonts w:ascii="Segoe UI" w:hAnsi="Segoe UI" w:cs="Segoe UI"/>
          <w:b/>
          <w:sz w:val="22"/>
          <w:szCs w:val="22"/>
        </w:rPr>
        <w:t xml:space="preserve"> DIRETORA</w:t>
      </w:r>
      <w:r w:rsidRPr="00CD0A8C">
        <w:rPr>
          <w:rFonts w:ascii="Segoe UI" w:hAnsi="Segoe UI" w:cs="Segoe UI"/>
          <w:b/>
          <w:sz w:val="22"/>
          <w:szCs w:val="22"/>
        </w:rPr>
        <w:t xml:space="preserve"> Nº </w:t>
      </w:r>
      <w:r w:rsidR="00300948">
        <w:rPr>
          <w:rFonts w:ascii="Segoe UI" w:hAnsi="Segoe UI" w:cs="Segoe UI"/>
          <w:b/>
          <w:sz w:val="22"/>
          <w:szCs w:val="22"/>
        </w:rPr>
        <w:t>001/</w:t>
      </w:r>
      <w:r w:rsidRPr="00CD0A8C">
        <w:rPr>
          <w:rFonts w:ascii="Segoe UI" w:hAnsi="Segoe UI" w:cs="Segoe UI"/>
          <w:b/>
          <w:sz w:val="22"/>
          <w:szCs w:val="22"/>
        </w:rPr>
        <w:t>2026</w:t>
      </w:r>
    </w:p>
    <w:p w14:paraId="4A3B7AE3" w14:textId="66E622D1" w:rsidR="00CD0A8C" w:rsidRDefault="00CD0A8C" w:rsidP="00CD0A8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5D2894A" w14:textId="18E99BCD" w:rsidR="00CD0A8C" w:rsidRDefault="00CD0A8C" w:rsidP="00CD0A8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50AB8A0" w14:textId="77777777" w:rsidR="00CD0A8C" w:rsidRPr="00CD0A8C" w:rsidRDefault="00CD0A8C" w:rsidP="00CD0A8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5BCFEB0" w14:textId="77777777" w:rsidR="00CD0A8C" w:rsidRPr="00CD0A8C" w:rsidRDefault="00CD0A8C" w:rsidP="00CD0A8C">
      <w:pPr>
        <w:ind w:left="4253"/>
        <w:jc w:val="both"/>
        <w:rPr>
          <w:rFonts w:ascii="Segoe UI" w:hAnsi="Segoe UI" w:cs="Segoe UI"/>
          <w:sz w:val="22"/>
          <w:szCs w:val="22"/>
        </w:rPr>
      </w:pPr>
    </w:p>
    <w:p w14:paraId="0E8361F5" w14:textId="77777777" w:rsidR="00CD0A8C" w:rsidRPr="00CD0A8C" w:rsidRDefault="00CD0A8C" w:rsidP="00CD0A8C">
      <w:pPr>
        <w:ind w:left="4253"/>
        <w:jc w:val="both"/>
        <w:rPr>
          <w:rFonts w:ascii="Segoe UI" w:hAnsi="Segoe UI" w:cs="Segoe UI"/>
          <w:sz w:val="22"/>
          <w:szCs w:val="22"/>
        </w:rPr>
      </w:pPr>
      <w:r w:rsidRPr="00CD0A8C">
        <w:rPr>
          <w:rFonts w:ascii="Segoe UI" w:hAnsi="Segoe UI" w:cs="Segoe UI"/>
          <w:sz w:val="22"/>
          <w:szCs w:val="22"/>
        </w:rPr>
        <w:t>Dispõe sobre a transferência de bem móvel ao Poder Executivo.</w:t>
      </w:r>
    </w:p>
    <w:p w14:paraId="6151BA6F" w14:textId="4B553E2C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203F0829" w14:textId="2D28CF22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119F14B6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1869DC4E" w14:textId="795D61DE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  <w:r w:rsidRPr="00CD0A8C">
        <w:rPr>
          <w:rFonts w:ascii="Segoe UI" w:hAnsi="Segoe UI" w:cs="Segoe UI"/>
          <w:sz w:val="22"/>
          <w:szCs w:val="22"/>
        </w:rPr>
        <w:t>A Mesa Diretora da Câmara Municipal de Estiva, no uso de suas atribuições legais,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D0A8C">
        <w:rPr>
          <w:rFonts w:ascii="Segoe UI" w:hAnsi="Segoe UI" w:cs="Segoe UI"/>
          <w:sz w:val="22"/>
          <w:szCs w:val="22"/>
        </w:rPr>
        <w:t>RESOLVE:</w:t>
      </w:r>
    </w:p>
    <w:p w14:paraId="0E807531" w14:textId="711C8FDF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6FC84B41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30355F79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0A9C7535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  <w:r w:rsidRPr="00CD0A8C">
        <w:rPr>
          <w:rFonts w:ascii="Segoe UI" w:hAnsi="Segoe UI" w:cs="Segoe UI"/>
          <w:sz w:val="22"/>
          <w:szCs w:val="22"/>
        </w:rPr>
        <w:t>Art. 1º Fica autorizada a transferência ao Poder Executivo Municipal do veículo descrito na Lei nº _/2026.</w:t>
      </w:r>
    </w:p>
    <w:p w14:paraId="2F493A56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274FC50B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  <w:r w:rsidRPr="00CD0A8C">
        <w:rPr>
          <w:rFonts w:ascii="Segoe UI" w:hAnsi="Segoe UI" w:cs="Segoe UI"/>
          <w:sz w:val="22"/>
          <w:szCs w:val="22"/>
        </w:rPr>
        <w:t>Art. 2º Determina-se a baixa do bem no patrimônio da Câmara Municipal e a formalização da transferência mediante termo próprio.</w:t>
      </w:r>
    </w:p>
    <w:p w14:paraId="3A46FBA2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50303803" w14:textId="132E9196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  <w:r w:rsidRPr="00CD0A8C">
        <w:rPr>
          <w:rFonts w:ascii="Segoe UI" w:hAnsi="Segoe UI" w:cs="Segoe UI"/>
          <w:sz w:val="22"/>
          <w:szCs w:val="22"/>
        </w:rPr>
        <w:t>Art. 3º Este Ato entra em vigor na data de sua publicação.</w:t>
      </w:r>
    </w:p>
    <w:p w14:paraId="7C93E4A1" w14:textId="50B6FD15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1717ED91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64E1B3D6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41BD1666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  <w:r w:rsidRPr="00CD0A8C">
        <w:rPr>
          <w:rFonts w:ascii="Segoe UI" w:hAnsi="Segoe UI" w:cs="Segoe UI"/>
          <w:sz w:val="22"/>
          <w:szCs w:val="22"/>
        </w:rPr>
        <w:t xml:space="preserve">Sala da Câmara, _ de ____ </w:t>
      </w:r>
      <w:proofErr w:type="spellStart"/>
      <w:r w:rsidRPr="00CD0A8C">
        <w:rPr>
          <w:rFonts w:ascii="Segoe UI" w:hAnsi="Segoe UI" w:cs="Segoe UI"/>
          <w:sz w:val="22"/>
          <w:szCs w:val="22"/>
        </w:rPr>
        <w:t>de</w:t>
      </w:r>
      <w:proofErr w:type="spellEnd"/>
      <w:r w:rsidRPr="00CD0A8C">
        <w:rPr>
          <w:rFonts w:ascii="Segoe UI" w:hAnsi="Segoe UI" w:cs="Segoe UI"/>
          <w:sz w:val="22"/>
          <w:szCs w:val="22"/>
        </w:rPr>
        <w:t xml:space="preserve"> 2026.</w:t>
      </w:r>
    </w:p>
    <w:p w14:paraId="0E1111FD" w14:textId="77777777" w:rsidR="00CD0A8C" w:rsidRP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1A7BAADD" w14:textId="764E1DB1" w:rsidR="00CD0A8C" w:rsidRDefault="00CD0A8C" w:rsidP="00CD0A8C">
      <w:pPr>
        <w:jc w:val="both"/>
        <w:rPr>
          <w:rFonts w:ascii="Segoe UI" w:hAnsi="Segoe UI" w:cs="Segoe UI"/>
          <w:sz w:val="22"/>
          <w:szCs w:val="22"/>
        </w:rPr>
      </w:pPr>
    </w:p>
    <w:p w14:paraId="2CD5F974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VER. JOSÉ PEREIRA DE ANDRADE </w:t>
      </w:r>
    </w:p>
    <w:p w14:paraId="27CFAAFD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sz w:val="24"/>
          <w:szCs w:val="24"/>
          <w:lang w:eastAsia="en-US"/>
        </w:rPr>
        <w:t>Presidente</w:t>
      </w:r>
    </w:p>
    <w:p w14:paraId="64DF6933" w14:textId="77777777" w:rsidR="00300948" w:rsidRPr="00300948" w:rsidRDefault="00300948" w:rsidP="0030094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69D3B9B1" w14:textId="77777777" w:rsidR="00300948" w:rsidRPr="00300948" w:rsidRDefault="00300948" w:rsidP="0030094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7A87B847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VERº. JOÃO BATISTA DO CARMO               </w:t>
      </w:r>
      <w:proofErr w:type="spellStart"/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>VERª.</w:t>
      </w:r>
      <w:proofErr w:type="spellEnd"/>
      <w:r w:rsidRPr="0030094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FERNANDA PEREIRA ROSA TURBINO</w:t>
      </w:r>
    </w:p>
    <w:p w14:paraId="43B57B19" w14:textId="77777777" w:rsidR="00300948" w:rsidRPr="00300948" w:rsidRDefault="00300948" w:rsidP="00300948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300948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                             Vice-Presidente                                      </w:t>
      </w:r>
      <w:r w:rsidRPr="00300948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</w:t>
      </w:r>
      <w:r w:rsidRPr="00300948">
        <w:rPr>
          <w:rFonts w:ascii="Calibri" w:eastAsia="Calibri" w:hAnsi="Calibri" w:cs="Calibri"/>
          <w:bCs/>
          <w:sz w:val="24"/>
          <w:szCs w:val="24"/>
          <w:lang w:eastAsia="en-US"/>
        </w:rPr>
        <w:t>Secretária</w:t>
      </w:r>
    </w:p>
    <w:p w14:paraId="244038F0" w14:textId="77777777" w:rsidR="00300948" w:rsidRPr="00300948" w:rsidRDefault="00300948" w:rsidP="00300948">
      <w:pPr>
        <w:spacing w:before="120" w:after="120" w:line="360" w:lineRule="auto"/>
        <w:ind w:firstLine="2835"/>
        <w:jc w:val="both"/>
        <w:rPr>
          <w:rFonts w:ascii="Calibri" w:eastAsia="Arial Unicode MS" w:hAnsi="Calibri" w:cs="Calibri"/>
          <w:color w:val="000000"/>
          <w:sz w:val="22"/>
          <w:szCs w:val="22"/>
          <w:lang w:eastAsia="en-US"/>
        </w:rPr>
      </w:pPr>
    </w:p>
    <w:sectPr w:rsidR="00300948" w:rsidRPr="0030094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389A" w14:textId="77777777" w:rsidR="00F22452" w:rsidRDefault="00F22452">
      <w:r>
        <w:separator/>
      </w:r>
    </w:p>
  </w:endnote>
  <w:endnote w:type="continuationSeparator" w:id="0">
    <w:p w14:paraId="2EE3ED13" w14:textId="77777777" w:rsidR="00F22452" w:rsidRDefault="00F2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E24AED" w:rsidRPr="00643F27" w:rsidRDefault="00643F27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61D29ABE" w:rsidR="00643F27" w:rsidRPr="00643F27" w:rsidRDefault="00643F27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0DFE" w:rsidRPr="00880DFE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82QEAAJsDAAAOAAAAZHJzL2Uyb0RvYy54bWysU9tu2zAMfR+wfxD0vtgOkqYz4hRFiwwD&#10;ugvQ7QMUWbaF2aJGKrHz96OUNM22t2EvgngReQ55tL6bhl4cDJIFV8lilkthnIbauraS379t391K&#10;QUG5WvXgTCWPhuTd5u2b9ehLM4cO+tqg4CKOytFXsgvBl1lGujODohl44zjYAA4qsIltVqMaufrQ&#10;Z/M8v8lGwNojaEPE3sdTUG5S/aYxOnxpGjJB9JVkbCGdmM5dPLPNWpUtKt9ZfYah/gHFoKzjppdS&#10;jyoosUf7V6nBagSCJsw0DBk0jdUmcWA2Rf4Hm+dOeZO48HDIX8ZE/6+s/nx49l8xQif/BPoHCQcP&#10;nXKtuUeEsTOq5nZFHFQ2eiovD6JB/FTsxk9Q82rVPkCawdTgEAsyOzGlUR8vozZTEJqdyyJfLngh&#10;mkM3t6tVvkwdVPny2COFDwYGES+VRN5kKq4OTxQiGFW+pMReDra279M2e/ebgxOjJ4GPeKM0qAzT&#10;buLseN1BfWQaCCdxsJj5Es/5igGOrI1K0s+9QiNF/9HxNN4Xi4g9JGOxXM3ZwOvI7jqinO6AJacD&#10;SnEyHsJJgnuPtu24XZG4kb/nGW5t4vcK7QyeFZBon9UaJXZtp6zXP7X5BQAA//8DAFBLAwQUAAYA&#10;CAAAACEAPT28ad4AAAALAQAADwAAAGRycy9kb3ducmV2LnhtbEyPwU7DMBBE70j8g7VI3KidIKIm&#10;xKkQEheEVNFy6NG1t3HU2I5ipzV/z3KC02p2R7Nv2k12I7vgHIfgJRQrAQy9DmbwvYSv/dvDGlhM&#10;yhs1Bo8SvjHCpru9aVVjwtV/4mWXekYhPjZKgk1pajiP2qJTcRUm9HQ7hdmpRHLuuZnVlcLdyEsh&#10;Ku7U4OmDVRO+WtTn3eIk7Kt80Hk5FPih171WuLXufSvl/V1+eQaWMKc/M/ziEzp0xHQMizeRjaSf&#10;anLSFHVJHchRV4/AjrQpRVEA71r+v0P3AwAA//8DAFBLAQItABQABgAIAAAAIQC2gziS/gAAAOEB&#10;AAATAAAAAAAAAAAAAAAAAAAAAABbQ29udGVudF9UeXBlc10ueG1sUEsBAi0AFAAGAAgAAAAhADj9&#10;If/WAAAAlAEAAAsAAAAAAAAAAAAAAAAALwEAAF9yZWxzLy5yZWxzUEsBAi0AFAAGAAgAAAAhANGh&#10;JzzZAQAAmwMAAA4AAAAAAAAAAAAAAAAALgIAAGRycy9lMm9Eb2MueG1sUEsBAi0AFAAGAAgAAAAh&#10;AD09vGneAAAACwEAAA8AAAAAAAAAAAAAAAAAMw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FDD9B2" w14:textId="61D29ABE" w:rsidR="00643F27" w:rsidRPr="00643F27" w:rsidRDefault="00643F27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880DFE" w:rsidRPr="00880DFE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E24AED" w:rsidRPr="00643F27" w:rsidRDefault="00E24AED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986D" w14:textId="77777777" w:rsidR="00F22452" w:rsidRDefault="00F22452">
      <w:r>
        <w:separator/>
      </w:r>
    </w:p>
  </w:footnote>
  <w:footnote w:type="continuationSeparator" w:id="0">
    <w:p w14:paraId="1024B367" w14:textId="77777777" w:rsidR="00F22452" w:rsidRDefault="00F2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E24AED" w:rsidRDefault="00300948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E24AED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E24AED" w:rsidRDefault="00643F27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E24AED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 w:rsidR="00BD1AE0"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E24AED" w:rsidRDefault="00E24AED"/>
  <w:p w14:paraId="0303E7BC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CFF0BA0"/>
    <w:multiLevelType w:val="multilevel"/>
    <w:tmpl w:val="5A76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51372391">
    <w:abstractNumId w:val="7"/>
  </w:num>
  <w:num w:numId="2" w16cid:durableId="1364790999">
    <w:abstractNumId w:val="4"/>
  </w:num>
  <w:num w:numId="3" w16cid:durableId="1461221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1782653">
    <w:abstractNumId w:val="6"/>
  </w:num>
  <w:num w:numId="5" w16cid:durableId="15499982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3555022">
    <w:abstractNumId w:val="1"/>
    <w:lvlOverride w:ilvl="0">
      <w:startOverride w:val="1"/>
    </w:lvlOverride>
  </w:num>
  <w:num w:numId="7" w16cid:durableId="901983370">
    <w:abstractNumId w:val="3"/>
    <w:lvlOverride w:ilvl="0">
      <w:startOverride w:val="1"/>
    </w:lvlOverride>
  </w:num>
  <w:num w:numId="8" w16cid:durableId="1056011835">
    <w:abstractNumId w:val="2"/>
  </w:num>
  <w:num w:numId="9" w16cid:durableId="2076462894">
    <w:abstractNumId w:val="0"/>
  </w:num>
  <w:num w:numId="10" w16cid:durableId="1219244177">
    <w:abstractNumId w:val="8"/>
  </w:num>
  <w:num w:numId="11" w16cid:durableId="290090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6347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F0FEE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0FC4"/>
    <w:rsid w:val="0019506E"/>
    <w:rsid w:val="001B218E"/>
    <w:rsid w:val="001B2FA8"/>
    <w:rsid w:val="001B368A"/>
    <w:rsid w:val="001B4B98"/>
    <w:rsid w:val="001B7816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8E"/>
    <w:rsid w:val="002573E6"/>
    <w:rsid w:val="002602A7"/>
    <w:rsid w:val="00262858"/>
    <w:rsid w:val="002638D6"/>
    <w:rsid w:val="00263BE7"/>
    <w:rsid w:val="0026789B"/>
    <w:rsid w:val="00275E5A"/>
    <w:rsid w:val="002825D9"/>
    <w:rsid w:val="002871CB"/>
    <w:rsid w:val="0029395C"/>
    <w:rsid w:val="00293DE7"/>
    <w:rsid w:val="00293E25"/>
    <w:rsid w:val="00293F8C"/>
    <w:rsid w:val="0029600A"/>
    <w:rsid w:val="002A0F05"/>
    <w:rsid w:val="002A2761"/>
    <w:rsid w:val="002A3739"/>
    <w:rsid w:val="002B3379"/>
    <w:rsid w:val="002B3E97"/>
    <w:rsid w:val="002D23DD"/>
    <w:rsid w:val="002D32B1"/>
    <w:rsid w:val="002D38C5"/>
    <w:rsid w:val="002D535C"/>
    <w:rsid w:val="002D6CB8"/>
    <w:rsid w:val="002D7CD0"/>
    <w:rsid w:val="002E1555"/>
    <w:rsid w:val="002E5A37"/>
    <w:rsid w:val="002E62CC"/>
    <w:rsid w:val="003005CB"/>
    <w:rsid w:val="00300948"/>
    <w:rsid w:val="0030351F"/>
    <w:rsid w:val="00303B86"/>
    <w:rsid w:val="00306C07"/>
    <w:rsid w:val="0030701D"/>
    <w:rsid w:val="00307B76"/>
    <w:rsid w:val="00311E3E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232F"/>
    <w:rsid w:val="003523B2"/>
    <w:rsid w:val="003556E7"/>
    <w:rsid w:val="0035698F"/>
    <w:rsid w:val="003573D5"/>
    <w:rsid w:val="00357B38"/>
    <w:rsid w:val="00361A4D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3478"/>
    <w:rsid w:val="00425189"/>
    <w:rsid w:val="0042670B"/>
    <w:rsid w:val="00435EC8"/>
    <w:rsid w:val="00440739"/>
    <w:rsid w:val="00442C84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3793"/>
    <w:rsid w:val="004D36E7"/>
    <w:rsid w:val="004D5228"/>
    <w:rsid w:val="004D72F9"/>
    <w:rsid w:val="004E3E4B"/>
    <w:rsid w:val="004F2C46"/>
    <w:rsid w:val="005028A9"/>
    <w:rsid w:val="0050380F"/>
    <w:rsid w:val="00507140"/>
    <w:rsid w:val="005142E3"/>
    <w:rsid w:val="00514985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3594"/>
    <w:rsid w:val="00606010"/>
    <w:rsid w:val="00614396"/>
    <w:rsid w:val="00614B1A"/>
    <w:rsid w:val="006259F5"/>
    <w:rsid w:val="00641FE9"/>
    <w:rsid w:val="00643F27"/>
    <w:rsid w:val="00650D8D"/>
    <w:rsid w:val="00651D79"/>
    <w:rsid w:val="00652D4F"/>
    <w:rsid w:val="00654581"/>
    <w:rsid w:val="00667A3B"/>
    <w:rsid w:val="00670713"/>
    <w:rsid w:val="00673AB8"/>
    <w:rsid w:val="00680111"/>
    <w:rsid w:val="00681ED9"/>
    <w:rsid w:val="0069780B"/>
    <w:rsid w:val="006A1658"/>
    <w:rsid w:val="006B420A"/>
    <w:rsid w:val="006C0E3C"/>
    <w:rsid w:val="006C46D6"/>
    <w:rsid w:val="006D1349"/>
    <w:rsid w:val="006D1745"/>
    <w:rsid w:val="006D2687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5B67"/>
    <w:rsid w:val="007312BE"/>
    <w:rsid w:val="007340E7"/>
    <w:rsid w:val="00734F2B"/>
    <w:rsid w:val="007357AA"/>
    <w:rsid w:val="007357E5"/>
    <w:rsid w:val="00737B71"/>
    <w:rsid w:val="00744929"/>
    <w:rsid w:val="007474C4"/>
    <w:rsid w:val="00754F64"/>
    <w:rsid w:val="00757C28"/>
    <w:rsid w:val="00760A58"/>
    <w:rsid w:val="00760A6A"/>
    <w:rsid w:val="007613DD"/>
    <w:rsid w:val="0076216B"/>
    <w:rsid w:val="007635A2"/>
    <w:rsid w:val="0076507D"/>
    <w:rsid w:val="00770F80"/>
    <w:rsid w:val="00773BD7"/>
    <w:rsid w:val="00773DDB"/>
    <w:rsid w:val="0078039E"/>
    <w:rsid w:val="00784BFD"/>
    <w:rsid w:val="007851C6"/>
    <w:rsid w:val="007920F9"/>
    <w:rsid w:val="00792FDB"/>
    <w:rsid w:val="007947AD"/>
    <w:rsid w:val="007A0BB6"/>
    <w:rsid w:val="007B23C2"/>
    <w:rsid w:val="007B4D3E"/>
    <w:rsid w:val="007C29D4"/>
    <w:rsid w:val="007D0013"/>
    <w:rsid w:val="007D0D8A"/>
    <w:rsid w:val="007D1C54"/>
    <w:rsid w:val="007D78D2"/>
    <w:rsid w:val="007E4C7D"/>
    <w:rsid w:val="007F00E3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3A35"/>
    <w:rsid w:val="008251AC"/>
    <w:rsid w:val="0083773D"/>
    <w:rsid w:val="00837C54"/>
    <w:rsid w:val="008412AF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0DFE"/>
    <w:rsid w:val="00881A3C"/>
    <w:rsid w:val="0088347E"/>
    <w:rsid w:val="00884B32"/>
    <w:rsid w:val="008866A9"/>
    <w:rsid w:val="00886D47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403E3"/>
    <w:rsid w:val="00945898"/>
    <w:rsid w:val="00946A80"/>
    <w:rsid w:val="00946B63"/>
    <w:rsid w:val="00951811"/>
    <w:rsid w:val="00951F50"/>
    <w:rsid w:val="00953731"/>
    <w:rsid w:val="00955FB3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305"/>
    <w:rsid w:val="00994F0F"/>
    <w:rsid w:val="00994FD1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439A8"/>
    <w:rsid w:val="00A442E0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3B9D"/>
    <w:rsid w:val="00AA5AAF"/>
    <w:rsid w:val="00AA5DFC"/>
    <w:rsid w:val="00AB48E1"/>
    <w:rsid w:val="00AB6DB1"/>
    <w:rsid w:val="00AB6E9E"/>
    <w:rsid w:val="00AC0124"/>
    <w:rsid w:val="00AC5E85"/>
    <w:rsid w:val="00AC69F5"/>
    <w:rsid w:val="00AD122B"/>
    <w:rsid w:val="00AE056B"/>
    <w:rsid w:val="00AE5AFD"/>
    <w:rsid w:val="00AF24AE"/>
    <w:rsid w:val="00AF49DE"/>
    <w:rsid w:val="00AF62FE"/>
    <w:rsid w:val="00AF6C3C"/>
    <w:rsid w:val="00B077E7"/>
    <w:rsid w:val="00B078EF"/>
    <w:rsid w:val="00B11916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6166B"/>
    <w:rsid w:val="00B62E79"/>
    <w:rsid w:val="00B631B6"/>
    <w:rsid w:val="00B7117C"/>
    <w:rsid w:val="00B813CC"/>
    <w:rsid w:val="00B85365"/>
    <w:rsid w:val="00B85C6A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4DCD"/>
    <w:rsid w:val="00BF1C50"/>
    <w:rsid w:val="00BF388C"/>
    <w:rsid w:val="00BF4DE4"/>
    <w:rsid w:val="00BF6D33"/>
    <w:rsid w:val="00C025DA"/>
    <w:rsid w:val="00C164B3"/>
    <w:rsid w:val="00C21125"/>
    <w:rsid w:val="00C218F1"/>
    <w:rsid w:val="00C22204"/>
    <w:rsid w:val="00C25089"/>
    <w:rsid w:val="00C26784"/>
    <w:rsid w:val="00C27C4C"/>
    <w:rsid w:val="00C44481"/>
    <w:rsid w:val="00C462B9"/>
    <w:rsid w:val="00C5104C"/>
    <w:rsid w:val="00C569E5"/>
    <w:rsid w:val="00C608C6"/>
    <w:rsid w:val="00C60C22"/>
    <w:rsid w:val="00C83455"/>
    <w:rsid w:val="00C87AE9"/>
    <w:rsid w:val="00C9310B"/>
    <w:rsid w:val="00C94DC1"/>
    <w:rsid w:val="00CA01C1"/>
    <w:rsid w:val="00CA0D75"/>
    <w:rsid w:val="00CA448C"/>
    <w:rsid w:val="00CA4D7B"/>
    <w:rsid w:val="00CB0D03"/>
    <w:rsid w:val="00CB4BE0"/>
    <w:rsid w:val="00CB58F2"/>
    <w:rsid w:val="00CB60AC"/>
    <w:rsid w:val="00CB69E0"/>
    <w:rsid w:val="00CC1691"/>
    <w:rsid w:val="00CC211E"/>
    <w:rsid w:val="00CC6A9F"/>
    <w:rsid w:val="00CC6C35"/>
    <w:rsid w:val="00CC7887"/>
    <w:rsid w:val="00CD0A8C"/>
    <w:rsid w:val="00CD25BD"/>
    <w:rsid w:val="00CD3649"/>
    <w:rsid w:val="00CD417F"/>
    <w:rsid w:val="00CD4848"/>
    <w:rsid w:val="00CD75CB"/>
    <w:rsid w:val="00CE16DB"/>
    <w:rsid w:val="00CE7FF3"/>
    <w:rsid w:val="00CF559E"/>
    <w:rsid w:val="00CF672A"/>
    <w:rsid w:val="00CF7F85"/>
    <w:rsid w:val="00D03A2A"/>
    <w:rsid w:val="00D054D1"/>
    <w:rsid w:val="00D07DA6"/>
    <w:rsid w:val="00D110AC"/>
    <w:rsid w:val="00D1653C"/>
    <w:rsid w:val="00D21DA1"/>
    <w:rsid w:val="00D22B5F"/>
    <w:rsid w:val="00D25879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64CCD"/>
    <w:rsid w:val="00D65330"/>
    <w:rsid w:val="00D65FC1"/>
    <w:rsid w:val="00D668A3"/>
    <w:rsid w:val="00D66D41"/>
    <w:rsid w:val="00D75951"/>
    <w:rsid w:val="00D80B1A"/>
    <w:rsid w:val="00D80F80"/>
    <w:rsid w:val="00D85250"/>
    <w:rsid w:val="00D92FB2"/>
    <w:rsid w:val="00D952A4"/>
    <w:rsid w:val="00DA0D68"/>
    <w:rsid w:val="00DA3104"/>
    <w:rsid w:val="00DB48C1"/>
    <w:rsid w:val="00DC2B81"/>
    <w:rsid w:val="00DC5F89"/>
    <w:rsid w:val="00DD3DFF"/>
    <w:rsid w:val="00DE3B15"/>
    <w:rsid w:val="00DE4014"/>
    <w:rsid w:val="00DE4E5F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72BB"/>
    <w:rsid w:val="00E237DD"/>
    <w:rsid w:val="00E24AED"/>
    <w:rsid w:val="00E26E58"/>
    <w:rsid w:val="00E3036A"/>
    <w:rsid w:val="00E31578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86B8D"/>
    <w:rsid w:val="00E93E89"/>
    <w:rsid w:val="00EA1109"/>
    <w:rsid w:val="00EA3085"/>
    <w:rsid w:val="00EA36B5"/>
    <w:rsid w:val="00EA4B51"/>
    <w:rsid w:val="00EA6737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2452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7A97"/>
    <w:rsid w:val="00F71256"/>
    <w:rsid w:val="00F72D64"/>
    <w:rsid w:val="00F760CA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unhideWhenUsed/>
    <w:rsid w:val="00C27C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EA78-C9EE-41D9-8EDF-9B6197A1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3055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2026-04-22T12:31:00Z</cp:lastPrinted>
  <dcterms:created xsi:type="dcterms:W3CDTF">2026-04-22T12:28:00Z</dcterms:created>
  <dcterms:modified xsi:type="dcterms:W3CDTF">2026-04-22T12:32:00Z</dcterms:modified>
</cp:coreProperties>
</file>